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8C089" w14:textId="76E5443D" w:rsidR="00412316" w:rsidRPr="00412316" w:rsidRDefault="00412316" w:rsidP="00412316">
      <w:pPr>
        <w:rPr>
          <w:b/>
          <w:bCs/>
          <w:lang w:val="en-US"/>
        </w:rPr>
      </w:pPr>
      <w:bookmarkStart w:id="0" w:name="_GoBack"/>
      <w:bookmarkEnd w:id="0"/>
      <w:r w:rsidRPr="00412316">
        <w:rPr>
          <w:b/>
          <w:bCs/>
          <w:lang w:val="en-US"/>
        </w:rPr>
        <w:t>Closure of A12 Utrecht direction The Hague between junction Oudenrijn and Nieuwerbrug due to major maintenance;</w:t>
      </w:r>
    </w:p>
    <w:p w14:paraId="155BA7A5" w14:textId="17639562" w:rsidR="00412316" w:rsidRPr="00412316" w:rsidRDefault="00412316" w:rsidP="00412316">
      <w:pPr>
        <w:rPr>
          <w:lang w:val="en-US"/>
        </w:rPr>
      </w:pPr>
      <w:r w:rsidRPr="00412316">
        <w:rPr>
          <w:lang w:val="en-US"/>
        </w:rPr>
        <w:t xml:space="preserve">27 September - 7 October 2021 </w:t>
      </w:r>
    </w:p>
    <w:p w14:paraId="0E32F1E6" w14:textId="32B9AF7F" w:rsidR="00412316" w:rsidRPr="00412316" w:rsidRDefault="00D46FA9" w:rsidP="00412316">
      <w:pPr>
        <w:rPr>
          <w:lang w:val="en-US"/>
        </w:rPr>
      </w:pPr>
      <w:r>
        <w:rPr>
          <w:lang w:val="en-US"/>
        </w:rPr>
        <w:t xml:space="preserve">The Ministry of Infrastructure and Water management </w:t>
      </w:r>
      <w:r w:rsidR="00412316" w:rsidRPr="00412316">
        <w:rPr>
          <w:lang w:val="en-US"/>
        </w:rPr>
        <w:t>expects severe traffic disruption from 27 September to 7 October on the A12 Utrecht to The Hague between junction Oudenrijn and Reeuwijk. This section of the A12 between the Oudenrijn junction and Nieuwerbrug will be closed for 9 days for major maintenance. The asphalt between Woerden and Reeuwijk will be replaced with noise-reducing asphalt over a length of 4.5 kilometres. Various maintenance activities are also taking place between the Oudenrijn junction and Woerden. Through traffic and local traffic will be diverted as much as possible. Road users should take into account large-scale diversions and additional travel time of up to 60 minutes.</w:t>
      </w:r>
    </w:p>
    <w:p w14:paraId="5376C96A" w14:textId="77777777" w:rsidR="00412316" w:rsidRPr="00412316" w:rsidRDefault="00412316" w:rsidP="00412316">
      <w:pPr>
        <w:rPr>
          <w:b/>
          <w:bCs/>
          <w:lang w:val="en-US"/>
        </w:rPr>
      </w:pPr>
      <w:r w:rsidRPr="00412316">
        <w:rPr>
          <w:b/>
          <w:bCs/>
          <w:lang w:val="en-US"/>
        </w:rPr>
        <w:t>Nuisance - extra travel time can be up to 60 minutes</w:t>
      </w:r>
    </w:p>
    <w:p w14:paraId="0F19BE94" w14:textId="77777777" w:rsidR="00412316" w:rsidRPr="00412316" w:rsidRDefault="00412316" w:rsidP="00412316">
      <w:pPr>
        <w:rPr>
          <w:lang w:val="en-US"/>
        </w:rPr>
      </w:pPr>
      <w:r w:rsidRPr="00412316">
        <w:rPr>
          <w:lang w:val="en-US"/>
        </w:rPr>
        <w:t>Between Monday 27 September 9 pm and Thursday 7 October 5 am, Rijkswaterstaat will be working on the A12 Utrecht towards The Hague between junction Oudenrijn and Reeuwijk (12). The A12 between junction Oudenrijn and Nieuwerbrug (13) is completely closed to all traffic. The connecting roads and slip roads on this section are also closed. It is possible to enter the A12 at Nieuwerbrug. Fewer lanes are available between Nieuwerbrug and Reeuwijk. Traffic can expect major diversions and extra travel time of up to 60 minutes.</w:t>
      </w:r>
    </w:p>
    <w:p w14:paraId="4305C2CC" w14:textId="40629601" w:rsidR="00412316" w:rsidRPr="00412316" w:rsidRDefault="00412316" w:rsidP="00412316">
      <w:pPr>
        <w:rPr>
          <w:lang w:val="en-US"/>
        </w:rPr>
      </w:pPr>
      <w:r w:rsidRPr="00412316">
        <w:rPr>
          <w:lang w:val="en-US"/>
        </w:rPr>
        <w:t>Complete closures of several days in a row allow us to do relatively more work, are more sustainable and allow us to better guarantee the safety of road users and road workers than with short term closures.</w:t>
      </w:r>
    </w:p>
    <w:p w14:paraId="4F0EF2D6" w14:textId="77777777" w:rsidR="00412316" w:rsidRPr="00412316" w:rsidRDefault="00412316" w:rsidP="00412316">
      <w:pPr>
        <w:rPr>
          <w:b/>
          <w:bCs/>
          <w:lang w:val="en-US"/>
        </w:rPr>
      </w:pPr>
      <w:r w:rsidRPr="00412316">
        <w:rPr>
          <w:b/>
          <w:bCs/>
          <w:lang w:val="en-US"/>
        </w:rPr>
        <w:t>Diversions and alternatives</w:t>
      </w:r>
    </w:p>
    <w:p w14:paraId="0B86D6B5" w14:textId="77777777" w:rsidR="00412316" w:rsidRPr="00412316" w:rsidRDefault="00412316" w:rsidP="00412316">
      <w:pPr>
        <w:rPr>
          <w:lang w:val="en-US"/>
        </w:rPr>
      </w:pPr>
      <w:r w:rsidRPr="00412316">
        <w:rPr>
          <w:lang w:val="en-US"/>
        </w:rPr>
        <w:t>Traffic heading for The Hague will be diverted via the A2, A9 and A4. Traffic towards Rotterdam via the A2, A27 and A15. Local traffic will be diverted via yellow information signs.</w:t>
      </w:r>
    </w:p>
    <w:sectPr w:rsidR="00412316" w:rsidRPr="00412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16"/>
    <w:rsid w:val="00155153"/>
    <w:rsid w:val="00412316"/>
    <w:rsid w:val="00C33E30"/>
    <w:rsid w:val="00D46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4E55"/>
  <w15:chartTrackingRefBased/>
  <w15:docId w15:val="{E0078C99-C1F2-4D61-B533-08896FE9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4</DocSecurity>
  <Lines>13</Lines>
  <Paragraphs>3</Paragraphs>
  <ScaleCrop>false</ScaleCrop>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Deelstra, Wessel</dc:creator>
  <cp:keywords/>
  <dc:description/>
  <cp:lastModifiedBy>Colom, Sarah</cp:lastModifiedBy>
  <cp:revision>2</cp:revision>
  <dcterms:created xsi:type="dcterms:W3CDTF">2021-09-03T12:46:00Z</dcterms:created>
  <dcterms:modified xsi:type="dcterms:W3CDTF">2021-09-03T12:46:00Z</dcterms:modified>
</cp:coreProperties>
</file>